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95860" w14:textId="77777777" w:rsidR="008516A7" w:rsidRDefault="00E31ABF">
      <w:pPr>
        <w:pStyle w:val="Heading1"/>
        <w:pBdr>
          <w:bottom w:val="single" w:sz="4" w:space="1" w:color="000000"/>
        </w:pBdr>
        <w:rPr>
          <w:rFonts w:ascii="Times New Roman" w:eastAsia="Times New Roman" w:hAnsi="Times New Roman" w:cs="Times New Roman"/>
          <w:b/>
          <w:sz w:val="48"/>
          <w:szCs w:val="48"/>
        </w:rPr>
      </w:pPr>
      <w:bookmarkStart w:id="0" w:name="_tfis4am7v2dl" w:colFirst="0" w:colLast="0"/>
      <w:bookmarkEnd w:id="0"/>
      <w:r>
        <w:rPr>
          <w:rFonts w:ascii="Calibri" w:eastAsia="Calibri" w:hAnsi="Calibri" w:cs="Calibri"/>
          <w:b/>
          <w:sz w:val="32"/>
          <w:szCs w:val="32"/>
        </w:rPr>
        <w:t>W08 Writing Practice: Quote Integration</w:t>
      </w:r>
    </w:p>
    <w:p w14:paraId="02800DAE" w14:textId="77777777" w:rsidR="008516A7" w:rsidRDefault="00E31ABF">
      <w:pPr>
        <w:spacing w:after="160" w:line="240" w:lineRule="auto"/>
        <w:rPr>
          <w:rFonts w:ascii="Times New Roman" w:eastAsia="Times New Roman" w:hAnsi="Times New Roman" w:cs="Times New Roman"/>
          <w:sz w:val="24"/>
          <w:szCs w:val="24"/>
        </w:rPr>
      </w:pPr>
      <w:r>
        <w:rPr>
          <w:rFonts w:ascii="Cambria" w:eastAsia="Cambria" w:hAnsi="Cambria" w:cs="Cambria"/>
          <w:sz w:val="24"/>
          <w:szCs w:val="24"/>
        </w:rPr>
        <w:t xml:space="preserve">Name: </w:t>
      </w:r>
      <w:sdt>
        <w:sdtPr>
          <w:rPr>
            <w:rFonts w:ascii="Cambria" w:eastAsia="Cambria" w:hAnsi="Cambria" w:cs="Cambria"/>
            <w:color w:val="0070C0"/>
            <w:sz w:val="24"/>
            <w:szCs w:val="24"/>
          </w:rPr>
          <w:id w:val="1765345157"/>
          <w:placeholder>
            <w:docPart w:val="E95A2735C5694749999613497012F825"/>
          </w:placeholder>
          <w:showingPlcHdr/>
          <w:text/>
        </w:sdtPr>
        <w:sdtEndPr/>
        <w:sdtContent>
          <w:r w:rsidR="000F0820">
            <w:rPr>
              <w:rStyle w:val="PlaceholderText"/>
              <w:color w:val="0070C0"/>
            </w:rPr>
            <w:t>Click or tap here to write your name.</w:t>
          </w:r>
        </w:sdtContent>
      </w:sdt>
    </w:p>
    <w:p w14:paraId="05998589" w14:textId="77777777" w:rsidR="008516A7" w:rsidRDefault="008516A7">
      <w:pPr>
        <w:spacing w:before="40" w:line="240" w:lineRule="auto"/>
        <w:rPr>
          <w:rFonts w:ascii="Calibri" w:eastAsia="Calibri" w:hAnsi="Calibri" w:cs="Calibri"/>
          <w:b/>
          <w:color w:val="1F3864"/>
          <w:sz w:val="28"/>
          <w:szCs w:val="28"/>
        </w:rPr>
      </w:pPr>
    </w:p>
    <w:p w14:paraId="6DA48A86" w14:textId="77777777" w:rsidR="008516A7" w:rsidRDefault="00E31ABF">
      <w:pPr>
        <w:spacing w:before="40" w:line="240" w:lineRule="auto"/>
        <w:rPr>
          <w:rFonts w:ascii="Times New Roman" w:eastAsia="Times New Roman" w:hAnsi="Times New Roman" w:cs="Times New Roman"/>
          <w:b/>
          <w:sz w:val="36"/>
          <w:szCs w:val="36"/>
        </w:rPr>
      </w:pPr>
      <w:r>
        <w:rPr>
          <w:rFonts w:ascii="Calibri" w:eastAsia="Calibri" w:hAnsi="Calibri" w:cs="Calibri"/>
          <w:b/>
          <w:color w:val="1F3864"/>
          <w:sz w:val="28"/>
          <w:szCs w:val="28"/>
        </w:rPr>
        <w:t>Instructions</w:t>
      </w:r>
    </w:p>
    <w:p w14:paraId="5C631886" w14:textId="77777777" w:rsidR="008516A7" w:rsidRDefault="00E31ABF">
      <w:pPr>
        <w:spacing w:after="160" w:line="240" w:lineRule="auto"/>
        <w:rPr>
          <w:rFonts w:ascii="Cambria" w:eastAsia="Cambria" w:hAnsi="Cambria" w:cs="Cambria"/>
        </w:rPr>
      </w:pPr>
      <w:r>
        <w:rPr>
          <w:rFonts w:ascii="Cambria" w:eastAsia="Cambria" w:hAnsi="Cambria" w:cs="Cambria"/>
          <w:color w:val="000000"/>
          <w:sz w:val="24"/>
          <w:szCs w:val="24"/>
        </w:rPr>
        <w:t>Review the W08 Writing Lesson: Quote integration in your course. Then answer each of the following questions.</w:t>
      </w:r>
      <w:r>
        <w:rPr>
          <w:rFonts w:ascii="Cambria" w:eastAsia="Cambria" w:hAnsi="Cambria" w:cs="Cambria"/>
        </w:rPr>
        <w:t xml:space="preserve"> </w:t>
      </w:r>
    </w:p>
    <w:p w14:paraId="60B0C649" w14:textId="77777777" w:rsidR="008516A7" w:rsidRDefault="008516A7">
      <w:pPr>
        <w:spacing w:after="160" w:line="240" w:lineRule="auto"/>
        <w:rPr>
          <w:rFonts w:ascii="Cambria" w:eastAsia="Cambria" w:hAnsi="Cambria" w:cs="Cambria"/>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516A7" w14:paraId="2651DDF1" w14:textId="77777777">
        <w:tc>
          <w:tcPr>
            <w:tcW w:w="9350" w:type="dxa"/>
          </w:tcPr>
          <w:p w14:paraId="78B3D727" w14:textId="77777777" w:rsidR="008516A7" w:rsidRDefault="00E31ABF">
            <w:pPr>
              <w:rPr>
                <w:rFonts w:ascii="Cambria" w:eastAsia="Cambria" w:hAnsi="Cambria" w:cs="Cambria"/>
                <w:b/>
                <w:sz w:val="26"/>
                <w:szCs w:val="26"/>
              </w:rPr>
            </w:pPr>
            <w:r>
              <w:rPr>
                <w:rFonts w:ascii="Cambria" w:eastAsia="Cambria" w:hAnsi="Cambria" w:cs="Cambria"/>
                <w:b/>
                <w:sz w:val="26"/>
                <w:szCs w:val="26"/>
              </w:rPr>
              <w:t>1. What prompt question are you going to answer in your informative essay due in Week 10? Check ONE.</w:t>
            </w:r>
          </w:p>
        </w:tc>
      </w:tr>
      <w:tr w:rsidR="008516A7" w14:paraId="7FD55C7A" w14:textId="77777777">
        <w:tc>
          <w:tcPr>
            <w:tcW w:w="9350" w:type="dxa"/>
          </w:tcPr>
          <w:p w14:paraId="2DBC3A3F" w14:textId="77777777" w:rsidR="008516A7" w:rsidRDefault="008516A7">
            <w:pPr>
              <w:rPr>
                <w:rFonts w:ascii="Cambria" w:eastAsia="Cambria" w:hAnsi="Cambria" w:cs="Cambria"/>
                <w:sz w:val="24"/>
                <w:szCs w:val="24"/>
              </w:rPr>
            </w:pPr>
          </w:p>
          <w:p w14:paraId="2913589B" w14:textId="77777777" w:rsidR="008516A7" w:rsidRDefault="007525FC" w:rsidP="000F0820">
            <w:pPr>
              <w:ind w:left="360"/>
              <w:rPr>
                <w:rFonts w:ascii="Cambria" w:eastAsia="Cambria" w:hAnsi="Cambria" w:cs="Cambria"/>
                <w:sz w:val="24"/>
                <w:szCs w:val="24"/>
              </w:rPr>
            </w:pPr>
            <w:sdt>
              <w:sdtPr>
                <w:rPr>
                  <w:rFonts w:ascii="Cambria" w:eastAsia="Cambria" w:hAnsi="Cambria" w:cs="Cambria"/>
                  <w:color w:val="0070C0"/>
                  <w:sz w:val="24"/>
                  <w:szCs w:val="24"/>
                </w:rPr>
                <w:id w:val="734126430"/>
                <w14:checkbox>
                  <w14:checked w14:val="0"/>
                  <w14:checkedState w14:val="2612" w14:font="MS Gothic"/>
                  <w14:uncheckedState w14:val="2610" w14:font="MS Gothic"/>
                </w14:checkbox>
              </w:sdtPr>
              <w:sdtEndPr/>
              <w:sdtContent>
                <w:r w:rsidR="000F0820">
                  <w:rPr>
                    <w:rFonts w:ascii="MS Gothic" w:eastAsia="MS Gothic" w:hAnsi="MS Gothic" w:cs="Cambria" w:hint="eastAsia"/>
                    <w:color w:val="0070C0"/>
                    <w:sz w:val="24"/>
                    <w:szCs w:val="24"/>
                  </w:rPr>
                  <w:t>☐</w:t>
                </w:r>
              </w:sdtContent>
            </w:sdt>
            <w:r w:rsidR="000F0820">
              <w:rPr>
                <w:rFonts w:ascii="Cambria" w:eastAsia="Cambria" w:hAnsi="Cambria" w:cs="Cambria"/>
                <w:color w:val="0070C0"/>
                <w:sz w:val="24"/>
                <w:szCs w:val="24"/>
              </w:rPr>
              <w:t xml:space="preserve">  </w:t>
            </w:r>
            <w:r w:rsidR="00E31ABF">
              <w:rPr>
                <w:rFonts w:ascii="Cambria" w:eastAsia="Cambria" w:hAnsi="Cambria" w:cs="Cambria"/>
                <w:sz w:val="24"/>
                <w:szCs w:val="24"/>
              </w:rPr>
              <w:t xml:space="preserve">What are the primary differences between top, mid, and lower-level goals? </w:t>
            </w:r>
          </w:p>
          <w:p w14:paraId="663B045A" w14:textId="77777777" w:rsidR="008516A7" w:rsidRDefault="007525FC" w:rsidP="000F0820">
            <w:pPr>
              <w:ind w:left="360"/>
              <w:rPr>
                <w:rFonts w:ascii="Cambria" w:eastAsia="Cambria" w:hAnsi="Cambria" w:cs="Cambria"/>
                <w:sz w:val="24"/>
                <w:szCs w:val="24"/>
              </w:rPr>
            </w:pPr>
            <w:sdt>
              <w:sdtPr>
                <w:rPr>
                  <w:rFonts w:ascii="Cambria" w:eastAsia="Cambria" w:hAnsi="Cambria" w:cs="Cambria"/>
                  <w:color w:val="0070C0"/>
                  <w:sz w:val="24"/>
                  <w:szCs w:val="24"/>
                </w:rPr>
                <w:id w:val="-355885040"/>
                <w14:checkbox>
                  <w14:checked w14:val="0"/>
                  <w14:checkedState w14:val="2612" w14:font="MS Gothic"/>
                  <w14:uncheckedState w14:val="2610" w14:font="MS Gothic"/>
                </w14:checkbox>
              </w:sdtPr>
              <w:sdtEndPr/>
              <w:sdtContent>
                <w:r w:rsidR="000F0820">
                  <w:rPr>
                    <w:rFonts w:ascii="MS Gothic" w:eastAsia="MS Gothic" w:hAnsi="MS Gothic" w:cs="Cambria" w:hint="eastAsia"/>
                    <w:color w:val="0070C0"/>
                    <w:sz w:val="24"/>
                    <w:szCs w:val="24"/>
                  </w:rPr>
                  <w:t>☐</w:t>
                </w:r>
              </w:sdtContent>
            </w:sdt>
            <w:r w:rsidR="000F0820">
              <w:rPr>
                <w:rFonts w:ascii="Cambria" w:eastAsia="Cambria" w:hAnsi="Cambria" w:cs="Cambria"/>
                <w:sz w:val="24"/>
                <w:szCs w:val="24"/>
              </w:rPr>
              <w:t xml:space="preserve">  </w:t>
            </w:r>
            <w:r w:rsidR="00E31ABF">
              <w:rPr>
                <w:rFonts w:ascii="Cambria" w:eastAsia="Cambria" w:hAnsi="Cambria" w:cs="Cambria"/>
                <w:sz w:val="24"/>
                <w:szCs w:val="24"/>
              </w:rPr>
              <w:t>What are three things people can do to start changing bad habits?</w:t>
            </w:r>
          </w:p>
          <w:p w14:paraId="0122ECEE" w14:textId="77777777" w:rsidR="008516A7" w:rsidRDefault="007525FC" w:rsidP="000F0820">
            <w:pPr>
              <w:ind w:left="360"/>
              <w:rPr>
                <w:rFonts w:ascii="Cambria" w:eastAsia="Cambria" w:hAnsi="Cambria" w:cs="Cambria"/>
                <w:sz w:val="24"/>
                <w:szCs w:val="24"/>
              </w:rPr>
            </w:pPr>
            <w:sdt>
              <w:sdtPr>
                <w:rPr>
                  <w:rFonts w:ascii="Cambria" w:eastAsia="Cambria" w:hAnsi="Cambria" w:cs="Cambria"/>
                  <w:color w:val="0070C0"/>
                  <w:sz w:val="24"/>
                  <w:szCs w:val="24"/>
                </w:rPr>
                <w:id w:val="-273713188"/>
                <w14:checkbox>
                  <w14:checked w14:val="0"/>
                  <w14:checkedState w14:val="2612" w14:font="MS Gothic"/>
                  <w14:uncheckedState w14:val="2610" w14:font="MS Gothic"/>
                </w14:checkbox>
              </w:sdtPr>
              <w:sdtEndPr/>
              <w:sdtContent>
                <w:r w:rsidR="000F0820">
                  <w:rPr>
                    <w:rFonts w:ascii="MS Gothic" w:eastAsia="MS Gothic" w:hAnsi="MS Gothic" w:cs="Cambria" w:hint="eastAsia"/>
                    <w:color w:val="0070C0"/>
                    <w:sz w:val="24"/>
                    <w:szCs w:val="24"/>
                  </w:rPr>
                  <w:t>☐</w:t>
                </w:r>
              </w:sdtContent>
            </w:sdt>
            <w:r w:rsidR="000F0820">
              <w:rPr>
                <w:rFonts w:ascii="Cambria" w:eastAsia="Cambria" w:hAnsi="Cambria" w:cs="Cambria"/>
                <w:sz w:val="24"/>
                <w:szCs w:val="24"/>
              </w:rPr>
              <w:t xml:space="preserve">  </w:t>
            </w:r>
            <w:r w:rsidR="00E31ABF">
              <w:rPr>
                <w:rFonts w:ascii="Cambria" w:eastAsia="Cambria" w:hAnsi="Cambria" w:cs="Cambria"/>
                <w:sz w:val="24"/>
                <w:szCs w:val="24"/>
              </w:rPr>
              <w:t>What are two of the benefits of holding regular family councils?</w:t>
            </w:r>
          </w:p>
          <w:p w14:paraId="33E82015" w14:textId="77777777" w:rsidR="008516A7" w:rsidRDefault="007525FC" w:rsidP="000F0820">
            <w:pPr>
              <w:ind w:left="360"/>
              <w:rPr>
                <w:rFonts w:ascii="Cambria" w:eastAsia="Cambria" w:hAnsi="Cambria" w:cs="Cambria"/>
                <w:sz w:val="24"/>
                <w:szCs w:val="24"/>
              </w:rPr>
            </w:pPr>
            <w:sdt>
              <w:sdtPr>
                <w:rPr>
                  <w:rFonts w:ascii="Cambria" w:eastAsia="Cambria" w:hAnsi="Cambria" w:cs="Cambria"/>
                  <w:color w:val="0070C0"/>
                  <w:sz w:val="24"/>
                  <w:szCs w:val="24"/>
                </w:rPr>
                <w:id w:val="-1749799181"/>
                <w14:checkbox>
                  <w14:checked w14:val="0"/>
                  <w14:checkedState w14:val="2612" w14:font="MS Gothic"/>
                  <w14:uncheckedState w14:val="2610" w14:font="MS Gothic"/>
                </w14:checkbox>
              </w:sdtPr>
              <w:sdtEndPr/>
              <w:sdtContent>
                <w:r w:rsidR="000F0820">
                  <w:rPr>
                    <w:rFonts w:ascii="MS Gothic" w:eastAsia="MS Gothic" w:hAnsi="MS Gothic" w:cs="Cambria" w:hint="eastAsia"/>
                    <w:color w:val="0070C0"/>
                    <w:sz w:val="24"/>
                    <w:szCs w:val="24"/>
                  </w:rPr>
                  <w:t>☐</w:t>
                </w:r>
              </w:sdtContent>
            </w:sdt>
            <w:r w:rsidR="000F0820">
              <w:rPr>
                <w:rFonts w:ascii="Cambria" w:eastAsia="Cambria" w:hAnsi="Cambria" w:cs="Cambria"/>
                <w:sz w:val="24"/>
                <w:szCs w:val="24"/>
              </w:rPr>
              <w:t xml:space="preserve">  </w:t>
            </w:r>
            <w:r w:rsidR="00E31ABF">
              <w:rPr>
                <w:rFonts w:ascii="Cambria" w:eastAsia="Cambria" w:hAnsi="Cambria" w:cs="Cambria"/>
                <w:sz w:val="24"/>
                <w:szCs w:val="24"/>
              </w:rPr>
              <w:t>What are three steps people can take to avoid debt?</w:t>
            </w:r>
          </w:p>
          <w:p w14:paraId="6B239341" w14:textId="77777777" w:rsidR="008516A7" w:rsidRDefault="007525FC" w:rsidP="000F0820">
            <w:pPr>
              <w:ind w:left="360"/>
              <w:rPr>
                <w:rFonts w:ascii="Cambria" w:eastAsia="Cambria" w:hAnsi="Cambria" w:cs="Cambria"/>
                <w:sz w:val="24"/>
                <w:szCs w:val="24"/>
              </w:rPr>
            </w:pPr>
            <w:sdt>
              <w:sdtPr>
                <w:rPr>
                  <w:rFonts w:ascii="Cambria" w:eastAsia="Cambria" w:hAnsi="Cambria" w:cs="Cambria"/>
                  <w:color w:val="0070C0"/>
                  <w:sz w:val="24"/>
                  <w:szCs w:val="24"/>
                </w:rPr>
                <w:id w:val="2055040798"/>
                <w14:checkbox>
                  <w14:checked w14:val="0"/>
                  <w14:checkedState w14:val="2612" w14:font="MS Gothic"/>
                  <w14:uncheckedState w14:val="2610" w14:font="MS Gothic"/>
                </w14:checkbox>
              </w:sdtPr>
              <w:sdtEndPr/>
              <w:sdtContent>
                <w:r w:rsidR="000F0820">
                  <w:rPr>
                    <w:rFonts w:ascii="MS Gothic" w:eastAsia="MS Gothic" w:hAnsi="MS Gothic" w:cs="Cambria" w:hint="eastAsia"/>
                    <w:color w:val="0070C0"/>
                    <w:sz w:val="24"/>
                    <w:szCs w:val="24"/>
                  </w:rPr>
                  <w:t>☐</w:t>
                </w:r>
              </w:sdtContent>
            </w:sdt>
            <w:r w:rsidR="000F0820">
              <w:rPr>
                <w:rFonts w:ascii="Cambria" w:eastAsia="Cambria" w:hAnsi="Cambria" w:cs="Cambria"/>
                <w:sz w:val="24"/>
                <w:szCs w:val="24"/>
              </w:rPr>
              <w:t xml:space="preserve">  </w:t>
            </w:r>
            <w:r w:rsidR="00E31ABF">
              <w:rPr>
                <w:rFonts w:ascii="Cambria" w:eastAsia="Cambria" w:hAnsi="Cambria" w:cs="Cambria"/>
                <w:sz w:val="24"/>
                <w:szCs w:val="24"/>
              </w:rPr>
              <w:t>What are two things people can do to eliminate debt?</w:t>
            </w:r>
          </w:p>
          <w:p w14:paraId="4ED510D9" w14:textId="77777777" w:rsidR="008516A7" w:rsidRDefault="007525FC" w:rsidP="000F0820">
            <w:pPr>
              <w:ind w:left="360"/>
              <w:rPr>
                <w:rFonts w:ascii="Cambria" w:eastAsia="Cambria" w:hAnsi="Cambria" w:cs="Cambria"/>
                <w:sz w:val="24"/>
                <w:szCs w:val="24"/>
              </w:rPr>
            </w:pPr>
            <w:sdt>
              <w:sdtPr>
                <w:rPr>
                  <w:rFonts w:ascii="Cambria" w:eastAsia="Cambria" w:hAnsi="Cambria" w:cs="Cambria"/>
                  <w:color w:val="0070C0"/>
                  <w:sz w:val="24"/>
                  <w:szCs w:val="24"/>
                </w:rPr>
                <w:id w:val="560992439"/>
                <w14:checkbox>
                  <w14:checked w14:val="0"/>
                  <w14:checkedState w14:val="2612" w14:font="MS Gothic"/>
                  <w14:uncheckedState w14:val="2610" w14:font="MS Gothic"/>
                </w14:checkbox>
              </w:sdtPr>
              <w:sdtEndPr/>
              <w:sdtContent>
                <w:r w:rsidR="000F0820">
                  <w:rPr>
                    <w:rFonts w:ascii="MS Gothic" w:eastAsia="MS Gothic" w:hAnsi="MS Gothic" w:cs="Cambria" w:hint="eastAsia"/>
                    <w:color w:val="0070C0"/>
                    <w:sz w:val="24"/>
                    <w:szCs w:val="24"/>
                  </w:rPr>
                  <w:t>☐</w:t>
                </w:r>
              </w:sdtContent>
            </w:sdt>
            <w:r w:rsidR="000F0820">
              <w:rPr>
                <w:rFonts w:ascii="Cambria" w:eastAsia="Cambria" w:hAnsi="Cambria" w:cs="Cambria"/>
                <w:sz w:val="24"/>
                <w:szCs w:val="24"/>
              </w:rPr>
              <w:t xml:space="preserve">  </w:t>
            </w:r>
            <w:r w:rsidR="00E31ABF">
              <w:rPr>
                <w:rFonts w:ascii="Cambria" w:eastAsia="Cambria" w:hAnsi="Cambria" w:cs="Cambria"/>
                <w:sz w:val="24"/>
                <w:szCs w:val="24"/>
              </w:rPr>
              <w:t>What are three steps people can take to invest in their future?</w:t>
            </w:r>
          </w:p>
          <w:p w14:paraId="5EF42A2C" w14:textId="34F56CEE" w:rsidR="008516A7" w:rsidRDefault="007525FC" w:rsidP="000F0820">
            <w:pPr>
              <w:ind w:left="360"/>
              <w:rPr>
                <w:rFonts w:ascii="Cambria" w:eastAsia="Cambria" w:hAnsi="Cambria" w:cs="Cambria"/>
                <w:sz w:val="24"/>
                <w:szCs w:val="24"/>
              </w:rPr>
            </w:pPr>
            <w:sdt>
              <w:sdtPr>
                <w:rPr>
                  <w:rFonts w:ascii="Cambria" w:eastAsia="Cambria" w:hAnsi="Cambria" w:cs="Cambria"/>
                  <w:color w:val="0070C0"/>
                  <w:sz w:val="24"/>
                  <w:szCs w:val="24"/>
                </w:rPr>
                <w:id w:val="-1984692435"/>
                <w14:checkbox>
                  <w14:checked w14:val="0"/>
                  <w14:checkedState w14:val="2612" w14:font="MS Gothic"/>
                  <w14:uncheckedState w14:val="2610" w14:font="MS Gothic"/>
                </w14:checkbox>
              </w:sdtPr>
              <w:sdtEndPr/>
              <w:sdtContent>
                <w:r w:rsidR="000F0820">
                  <w:rPr>
                    <w:rFonts w:ascii="MS Gothic" w:eastAsia="MS Gothic" w:hAnsi="MS Gothic" w:cs="Cambria" w:hint="eastAsia"/>
                    <w:color w:val="0070C0"/>
                    <w:sz w:val="24"/>
                    <w:szCs w:val="24"/>
                  </w:rPr>
                  <w:t>☐</w:t>
                </w:r>
              </w:sdtContent>
            </w:sdt>
            <w:r w:rsidR="000F0820">
              <w:rPr>
                <w:rFonts w:ascii="Cambria" w:eastAsia="Cambria" w:hAnsi="Cambria" w:cs="Cambria"/>
                <w:sz w:val="24"/>
                <w:szCs w:val="24"/>
              </w:rPr>
              <w:t xml:space="preserve">  </w:t>
            </w:r>
            <w:r w:rsidR="00E31ABF">
              <w:rPr>
                <w:rFonts w:ascii="Cambria" w:eastAsia="Cambria" w:hAnsi="Cambria" w:cs="Cambria"/>
                <w:sz w:val="24"/>
                <w:szCs w:val="24"/>
              </w:rPr>
              <w:t xml:space="preserve">What is the difference between fixed and variable </w:t>
            </w:r>
            <w:r w:rsidR="00C250BF">
              <w:rPr>
                <w:rFonts w:ascii="Cambria" w:eastAsia="Cambria" w:hAnsi="Cambria" w:cs="Cambria"/>
                <w:sz w:val="24"/>
                <w:szCs w:val="24"/>
              </w:rPr>
              <w:t>costs</w:t>
            </w:r>
            <w:r w:rsidR="00E31ABF">
              <w:rPr>
                <w:rFonts w:ascii="Cambria" w:eastAsia="Cambria" w:hAnsi="Cambria" w:cs="Cambria"/>
                <w:sz w:val="24"/>
                <w:szCs w:val="24"/>
              </w:rPr>
              <w:t>?</w:t>
            </w:r>
          </w:p>
          <w:p w14:paraId="5802D5EA" w14:textId="77777777" w:rsidR="008516A7" w:rsidRDefault="008516A7">
            <w:pPr>
              <w:rPr>
                <w:rFonts w:ascii="Times New Roman" w:eastAsia="Times New Roman" w:hAnsi="Times New Roman" w:cs="Times New Roman"/>
                <w:sz w:val="24"/>
                <w:szCs w:val="24"/>
              </w:rPr>
            </w:pPr>
          </w:p>
        </w:tc>
      </w:tr>
    </w:tbl>
    <w:p w14:paraId="0F83CCAD" w14:textId="77777777" w:rsidR="0070400D" w:rsidRDefault="0070400D" w:rsidP="0070400D">
      <w:pPr>
        <w:spacing w:after="160" w:line="240" w:lineRule="auto"/>
        <w:rPr>
          <w:rFonts w:ascii="Cambria" w:eastAsia="Cambria" w:hAnsi="Cambria" w:cs="Cambria"/>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0400D" w14:paraId="64CA6462" w14:textId="77777777" w:rsidTr="003A5929">
        <w:tc>
          <w:tcPr>
            <w:tcW w:w="9350" w:type="dxa"/>
          </w:tcPr>
          <w:p w14:paraId="4E4FC1CB" w14:textId="107721F3" w:rsidR="0070400D" w:rsidRDefault="0070400D" w:rsidP="003A5929">
            <w:pPr>
              <w:rPr>
                <w:rFonts w:ascii="Cambria" w:eastAsia="Cambria" w:hAnsi="Cambria" w:cs="Cambria"/>
                <w:b/>
                <w:sz w:val="26"/>
                <w:szCs w:val="26"/>
              </w:rPr>
            </w:pPr>
            <w:r>
              <w:rPr>
                <w:rFonts w:ascii="Cambria" w:eastAsia="Cambria" w:hAnsi="Cambria" w:cs="Cambria"/>
                <w:b/>
                <w:sz w:val="26"/>
                <w:szCs w:val="26"/>
              </w:rPr>
              <w:t xml:space="preserve">2. </w:t>
            </w:r>
            <w:r w:rsidR="00AF24D8" w:rsidRPr="00AF24D8">
              <w:rPr>
                <w:rFonts w:ascii="Cambria" w:eastAsia="Cambria" w:hAnsi="Cambria" w:cs="Cambria"/>
                <w:b/>
                <w:sz w:val="26"/>
                <w:szCs w:val="26"/>
              </w:rPr>
              <w:t>What is the thesis statement you will use in your informative essay due in Week 10? (You wrote this in the W06 Writing Practice).</w:t>
            </w:r>
          </w:p>
        </w:tc>
      </w:tr>
      <w:tr w:rsidR="0070400D" w14:paraId="3F1D5461" w14:textId="77777777" w:rsidTr="003A5929">
        <w:tc>
          <w:tcPr>
            <w:tcW w:w="9350" w:type="dxa"/>
          </w:tcPr>
          <w:p w14:paraId="5062696A" w14:textId="77777777" w:rsidR="0070400D" w:rsidRDefault="0070400D" w:rsidP="003A5929">
            <w:pPr>
              <w:rPr>
                <w:rFonts w:ascii="Cambria" w:eastAsia="Cambria" w:hAnsi="Cambria" w:cs="Cambria"/>
                <w:color w:val="0070C0"/>
                <w:sz w:val="24"/>
                <w:szCs w:val="24"/>
              </w:rPr>
            </w:pPr>
          </w:p>
          <w:p w14:paraId="45DF0058" w14:textId="204D4BD2" w:rsidR="0070400D" w:rsidRDefault="007525FC" w:rsidP="003A5929">
            <w:pPr>
              <w:rPr>
                <w:rFonts w:ascii="Times New Roman" w:eastAsia="Times New Roman" w:hAnsi="Times New Roman" w:cs="Times New Roman"/>
                <w:sz w:val="24"/>
                <w:szCs w:val="24"/>
              </w:rPr>
            </w:pPr>
            <w:sdt>
              <w:sdtPr>
                <w:rPr>
                  <w:rFonts w:ascii="Cambria" w:eastAsia="Cambria" w:hAnsi="Cambria" w:cs="Cambria"/>
                  <w:color w:val="0070C0"/>
                  <w:sz w:val="24"/>
                  <w:szCs w:val="24"/>
                </w:rPr>
                <w:id w:val="-1899425751"/>
                <w:placeholder>
                  <w:docPart w:val="8672836E733D43ECBBDF2618CF4D0A4C"/>
                </w:placeholder>
                <w:showingPlcHdr/>
                <w:text/>
              </w:sdtPr>
              <w:sdtEndPr/>
              <w:sdtContent>
                <w:r w:rsidR="0070400D">
                  <w:rPr>
                    <w:rStyle w:val="PlaceholderText"/>
                    <w:color w:val="0070C0"/>
                  </w:rPr>
                  <w:t>Click or tap here to enter text.</w:t>
                </w:r>
              </w:sdtContent>
            </w:sdt>
            <w:r w:rsidR="0070400D">
              <w:rPr>
                <w:rFonts w:ascii="Times New Roman" w:eastAsia="Times New Roman" w:hAnsi="Times New Roman" w:cs="Times New Roman"/>
                <w:sz w:val="24"/>
                <w:szCs w:val="24"/>
              </w:rPr>
              <w:t xml:space="preserve"> </w:t>
            </w:r>
          </w:p>
          <w:p w14:paraId="7F06B366" w14:textId="773EF8E2" w:rsidR="0070400D" w:rsidRDefault="0070400D" w:rsidP="003A5929">
            <w:pPr>
              <w:rPr>
                <w:rFonts w:ascii="Times New Roman" w:eastAsia="Times New Roman" w:hAnsi="Times New Roman" w:cs="Times New Roman"/>
                <w:sz w:val="24"/>
                <w:szCs w:val="24"/>
              </w:rPr>
            </w:pPr>
          </w:p>
        </w:tc>
      </w:tr>
    </w:tbl>
    <w:p w14:paraId="0626C6AF" w14:textId="77777777" w:rsidR="0070400D" w:rsidRDefault="0070400D">
      <w:pPr>
        <w:spacing w:after="160" w:line="240" w:lineRule="auto"/>
        <w:rPr>
          <w:rFonts w:ascii="Cambria" w:eastAsia="Cambria" w:hAnsi="Cambria" w:cs="Cambria"/>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516A7" w14:paraId="04A1CBDB" w14:textId="77777777">
        <w:tc>
          <w:tcPr>
            <w:tcW w:w="9350" w:type="dxa"/>
          </w:tcPr>
          <w:p w14:paraId="224322FB" w14:textId="6C1ABC65" w:rsidR="008516A7" w:rsidRDefault="0070400D">
            <w:pPr>
              <w:rPr>
                <w:rFonts w:ascii="Cambria" w:eastAsia="Cambria" w:hAnsi="Cambria" w:cs="Cambria"/>
                <w:i/>
                <w:sz w:val="26"/>
                <w:szCs w:val="26"/>
              </w:rPr>
            </w:pPr>
            <w:r>
              <w:rPr>
                <w:rFonts w:ascii="Cambria" w:eastAsia="Cambria" w:hAnsi="Cambria" w:cs="Cambria"/>
                <w:b/>
                <w:sz w:val="26"/>
                <w:szCs w:val="26"/>
              </w:rPr>
              <w:t>3</w:t>
            </w:r>
            <w:r w:rsidR="00E31ABF">
              <w:rPr>
                <w:rFonts w:ascii="Cambria" w:eastAsia="Cambria" w:hAnsi="Cambria" w:cs="Cambria"/>
                <w:b/>
                <w:sz w:val="26"/>
                <w:szCs w:val="26"/>
              </w:rPr>
              <w:t xml:space="preserve">. </w:t>
            </w:r>
            <w:r w:rsidR="007C6E0F" w:rsidRPr="007C6E0F">
              <w:rPr>
                <w:rFonts w:ascii="Cambria" w:eastAsia="Cambria" w:hAnsi="Cambria" w:cs="Cambria"/>
                <w:b/>
                <w:sz w:val="26"/>
                <w:szCs w:val="26"/>
              </w:rPr>
              <w:t xml:space="preserve">"Choose a quotation or source you will use in your essay due in Week 10. Use the ICE method to Introduce, Cite, and Explain the quotation."  Make sure this supports the thesis statement you just wrote above. </w:t>
            </w:r>
          </w:p>
        </w:tc>
      </w:tr>
      <w:tr w:rsidR="008516A7" w14:paraId="112ED705" w14:textId="77777777">
        <w:tc>
          <w:tcPr>
            <w:tcW w:w="9350" w:type="dxa"/>
          </w:tcPr>
          <w:p w14:paraId="4E164DC6" w14:textId="77777777" w:rsidR="008516A7" w:rsidRDefault="008516A7">
            <w:pPr>
              <w:rPr>
                <w:rFonts w:ascii="Cambria" w:eastAsia="Cambria" w:hAnsi="Cambria" w:cs="Cambria"/>
                <w:sz w:val="24"/>
                <w:szCs w:val="24"/>
              </w:rPr>
            </w:pPr>
          </w:p>
          <w:p w14:paraId="48B28E21" w14:textId="77777777" w:rsidR="008516A7" w:rsidRDefault="00E31ABF">
            <w:pPr>
              <w:spacing w:after="160" w:line="259" w:lineRule="auto"/>
              <w:rPr>
                <w:rFonts w:ascii="Cambria" w:eastAsia="Cambria" w:hAnsi="Cambria" w:cs="Cambria"/>
                <w:color w:val="980000"/>
                <w:sz w:val="24"/>
                <w:szCs w:val="24"/>
              </w:rPr>
            </w:pPr>
            <w:r>
              <w:rPr>
                <w:rFonts w:ascii="Cambria" w:eastAsia="Cambria" w:hAnsi="Cambria" w:cs="Cambria"/>
                <w:b/>
                <w:color w:val="980000"/>
                <w:sz w:val="24"/>
                <w:szCs w:val="24"/>
              </w:rPr>
              <w:t xml:space="preserve">Example: </w:t>
            </w:r>
            <w:r>
              <w:rPr>
                <w:rFonts w:ascii="Cambria" w:eastAsia="Cambria" w:hAnsi="Cambria" w:cs="Cambria"/>
                <w:color w:val="980000"/>
                <w:sz w:val="24"/>
                <w:szCs w:val="24"/>
              </w:rPr>
              <w:t>In an April 2016 General Conference talk entitled “Family Councils,” Elder M. Russell Ballard teaches that the family council can “protect us from the evils of the world.” I have seen this promise prove true in my own life as my family has held regular family councils. One time, my little brother was on the computer and he accidentally saw some pornography. He told my mother about it. In our next family council, we talked about what to do if we see this kind of material. Thanks to the family council, I felt safer knowing our family had a plan.</w:t>
            </w:r>
          </w:p>
          <w:p w14:paraId="050362BB" w14:textId="77777777" w:rsidR="008516A7" w:rsidRDefault="007525FC">
            <w:pPr>
              <w:spacing w:after="160" w:line="259" w:lineRule="auto"/>
              <w:rPr>
                <w:rFonts w:ascii="Times New Roman" w:eastAsia="Times New Roman" w:hAnsi="Times New Roman" w:cs="Times New Roman"/>
                <w:sz w:val="24"/>
                <w:szCs w:val="24"/>
              </w:rPr>
            </w:pPr>
            <w:sdt>
              <w:sdtPr>
                <w:rPr>
                  <w:rFonts w:ascii="Cambria" w:eastAsia="Cambria" w:hAnsi="Cambria" w:cs="Cambria"/>
                  <w:color w:val="0070C0"/>
                  <w:sz w:val="24"/>
                  <w:szCs w:val="24"/>
                </w:rPr>
                <w:id w:val="1887451263"/>
                <w:placeholder>
                  <w:docPart w:val="E279B5218FD7494492FC437A3AB9A85F"/>
                </w:placeholder>
                <w:showingPlcHdr/>
                <w:text/>
              </w:sdtPr>
              <w:sdtEndPr/>
              <w:sdtContent>
                <w:r w:rsidR="000F0820">
                  <w:rPr>
                    <w:rStyle w:val="PlaceholderText"/>
                    <w:color w:val="0070C0"/>
                  </w:rPr>
                  <w:t xml:space="preserve">Click or tap here to </w:t>
                </w:r>
                <w:r w:rsidR="004F6707">
                  <w:rPr>
                    <w:rStyle w:val="PlaceholderText"/>
                    <w:color w:val="0070C0"/>
                  </w:rPr>
                  <w:t>enter text</w:t>
                </w:r>
                <w:r w:rsidR="000F0820">
                  <w:rPr>
                    <w:rStyle w:val="PlaceholderText"/>
                    <w:color w:val="0070C0"/>
                  </w:rPr>
                  <w:t>.</w:t>
                </w:r>
              </w:sdtContent>
            </w:sdt>
            <w:r w:rsidR="000F0820">
              <w:rPr>
                <w:rFonts w:ascii="Cambria" w:eastAsia="Cambria" w:hAnsi="Cambria" w:cs="Cambria"/>
                <w:color w:val="0070C0"/>
                <w:sz w:val="24"/>
                <w:szCs w:val="24"/>
              </w:rPr>
              <w:t xml:space="preserve"> </w:t>
            </w:r>
          </w:p>
          <w:p w14:paraId="6DEF5222" w14:textId="77777777" w:rsidR="008516A7" w:rsidRDefault="008516A7">
            <w:pPr>
              <w:rPr>
                <w:rFonts w:ascii="Times New Roman" w:eastAsia="Times New Roman" w:hAnsi="Times New Roman" w:cs="Times New Roman"/>
                <w:sz w:val="24"/>
                <w:szCs w:val="24"/>
              </w:rPr>
            </w:pPr>
          </w:p>
        </w:tc>
      </w:tr>
    </w:tbl>
    <w:p w14:paraId="4CFB8740" w14:textId="77777777" w:rsidR="008516A7" w:rsidRDefault="008516A7">
      <w:pPr>
        <w:spacing w:line="240" w:lineRule="auto"/>
        <w:rPr>
          <w:rFonts w:ascii="Times New Roman" w:eastAsia="Times New Roman" w:hAnsi="Times New Roman" w:cs="Times New Roman"/>
          <w:sz w:val="24"/>
          <w:szCs w:val="24"/>
        </w:rPr>
      </w:pPr>
    </w:p>
    <w:sectPr w:rsidR="008516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3E2EFF"/>
    <w:multiLevelType w:val="multilevel"/>
    <w:tmpl w:val="30825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6A7"/>
    <w:rsid w:val="000F0820"/>
    <w:rsid w:val="004F6707"/>
    <w:rsid w:val="0070400D"/>
    <w:rsid w:val="007525FC"/>
    <w:rsid w:val="007C6E0F"/>
    <w:rsid w:val="008516A7"/>
    <w:rsid w:val="008844FF"/>
    <w:rsid w:val="008F3DE2"/>
    <w:rsid w:val="00AF24D8"/>
    <w:rsid w:val="00C250BF"/>
    <w:rsid w:val="00E31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C30A"/>
  <w15:docId w15:val="{57A3FD40-976F-4983-98BA-ACDC246C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08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820"/>
    <w:rPr>
      <w:rFonts w:ascii="Segoe UI" w:hAnsi="Segoe UI" w:cs="Segoe UI"/>
      <w:sz w:val="18"/>
      <w:szCs w:val="18"/>
    </w:rPr>
  </w:style>
  <w:style w:type="character" w:styleId="PlaceholderText">
    <w:name w:val="Placeholder Text"/>
    <w:basedOn w:val="DefaultParagraphFont"/>
    <w:uiPriority w:val="99"/>
    <w:semiHidden/>
    <w:rsid w:val="000F0820"/>
    <w:rPr>
      <w:color w:val="808080"/>
    </w:rPr>
  </w:style>
  <w:style w:type="paragraph" w:styleId="CommentSubject">
    <w:name w:val="annotation subject"/>
    <w:basedOn w:val="CommentText"/>
    <w:next w:val="CommentText"/>
    <w:link w:val="CommentSubjectChar"/>
    <w:uiPriority w:val="99"/>
    <w:semiHidden/>
    <w:unhideWhenUsed/>
    <w:rsid w:val="000F0820"/>
    <w:rPr>
      <w:b/>
      <w:bCs/>
    </w:rPr>
  </w:style>
  <w:style w:type="character" w:customStyle="1" w:styleId="CommentSubjectChar">
    <w:name w:val="Comment Subject Char"/>
    <w:basedOn w:val="CommentTextChar"/>
    <w:link w:val="CommentSubject"/>
    <w:uiPriority w:val="99"/>
    <w:semiHidden/>
    <w:rsid w:val="000F08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95A2735C5694749999613497012F825"/>
        <w:category>
          <w:name w:val="General"/>
          <w:gallery w:val="placeholder"/>
        </w:category>
        <w:types>
          <w:type w:val="bbPlcHdr"/>
        </w:types>
        <w:behaviors>
          <w:behavior w:val="content"/>
        </w:behaviors>
        <w:guid w:val="{9EFA9C35-024F-4826-8A0D-5A52BA5C375F}"/>
      </w:docPartPr>
      <w:docPartBody>
        <w:p w:rsidR="003D65B4" w:rsidRDefault="001652BA" w:rsidP="001652BA">
          <w:pPr>
            <w:pStyle w:val="E95A2735C5694749999613497012F8253"/>
          </w:pPr>
          <w:r>
            <w:rPr>
              <w:rStyle w:val="PlaceholderText"/>
              <w:color w:val="0070C0"/>
            </w:rPr>
            <w:t>Click or tap here to write your name.</w:t>
          </w:r>
        </w:p>
      </w:docPartBody>
    </w:docPart>
    <w:docPart>
      <w:docPartPr>
        <w:name w:val="E279B5218FD7494492FC437A3AB9A85F"/>
        <w:category>
          <w:name w:val="General"/>
          <w:gallery w:val="placeholder"/>
        </w:category>
        <w:types>
          <w:type w:val="bbPlcHdr"/>
        </w:types>
        <w:behaviors>
          <w:behavior w:val="content"/>
        </w:behaviors>
        <w:guid w:val="{A1548B3C-9DBE-4E87-89F8-0B269587A85C}"/>
      </w:docPartPr>
      <w:docPartBody>
        <w:p w:rsidR="003D65B4" w:rsidRDefault="001652BA" w:rsidP="001652BA">
          <w:pPr>
            <w:pStyle w:val="E279B5218FD7494492FC437A3AB9A85F2"/>
          </w:pPr>
          <w:r>
            <w:rPr>
              <w:rStyle w:val="PlaceholderText"/>
              <w:color w:val="0070C0"/>
            </w:rPr>
            <w:t>Click or tap here to enter text.</w:t>
          </w:r>
        </w:p>
      </w:docPartBody>
    </w:docPart>
    <w:docPart>
      <w:docPartPr>
        <w:name w:val="8672836E733D43ECBBDF2618CF4D0A4C"/>
        <w:category>
          <w:name w:val="General"/>
          <w:gallery w:val="placeholder"/>
        </w:category>
        <w:types>
          <w:type w:val="bbPlcHdr"/>
        </w:types>
        <w:behaviors>
          <w:behavior w:val="content"/>
        </w:behaviors>
        <w:guid w:val="{3817E572-8868-4922-9E14-624D6BCB28D7}"/>
      </w:docPartPr>
      <w:docPartBody>
        <w:p w:rsidR="008F1CDA" w:rsidRDefault="001652BA" w:rsidP="001652BA">
          <w:pPr>
            <w:pStyle w:val="8672836E733D43ECBBDF2618CF4D0A4C1"/>
          </w:pPr>
          <w:r>
            <w:rPr>
              <w:rStyle w:val="PlaceholderText"/>
              <w:color w:val="0070C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141"/>
    <w:rsid w:val="001652BA"/>
    <w:rsid w:val="003D65B4"/>
    <w:rsid w:val="004D1141"/>
    <w:rsid w:val="005B4893"/>
    <w:rsid w:val="008D7147"/>
    <w:rsid w:val="008F1CDA"/>
    <w:rsid w:val="00997D23"/>
    <w:rsid w:val="00AB2672"/>
    <w:rsid w:val="00B07CD2"/>
    <w:rsid w:val="00ED2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2BA"/>
    <w:rPr>
      <w:color w:val="808080"/>
    </w:rPr>
  </w:style>
  <w:style w:type="paragraph" w:customStyle="1" w:styleId="E95A2735C5694749999613497012F8253">
    <w:name w:val="E95A2735C5694749999613497012F8253"/>
    <w:rsid w:val="001652BA"/>
    <w:pPr>
      <w:spacing w:after="0" w:line="276" w:lineRule="auto"/>
    </w:pPr>
    <w:rPr>
      <w:rFonts w:ascii="Arial" w:eastAsia="Arial" w:hAnsi="Arial" w:cs="Arial"/>
      <w:lang w:val="en"/>
    </w:rPr>
  </w:style>
  <w:style w:type="paragraph" w:customStyle="1" w:styleId="8672836E733D43ECBBDF2618CF4D0A4C1">
    <w:name w:val="8672836E733D43ECBBDF2618CF4D0A4C1"/>
    <w:rsid w:val="001652BA"/>
    <w:pPr>
      <w:spacing w:after="0" w:line="276" w:lineRule="auto"/>
    </w:pPr>
    <w:rPr>
      <w:rFonts w:ascii="Arial" w:eastAsia="Arial" w:hAnsi="Arial" w:cs="Arial"/>
      <w:lang w:val="en"/>
    </w:rPr>
  </w:style>
  <w:style w:type="paragraph" w:customStyle="1" w:styleId="E279B5218FD7494492FC437A3AB9A85F2">
    <w:name w:val="E279B5218FD7494492FC437A3AB9A85F2"/>
    <w:rsid w:val="001652BA"/>
    <w:pPr>
      <w:spacing w:after="0" w:line="276" w:lineRule="auto"/>
    </w:pPr>
    <w:rPr>
      <w:rFonts w:ascii="Arial" w:eastAsia="Arial" w:hAnsi="Arial" w:cs="Arial"/>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723E5-1EA4-43E5-99BD-232B3F12F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Brigham Young University Idaho</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Findlay</cp:lastModifiedBy>
  <cp:revision>4</cp:revision>
  <dcterms:created xsi:type="dcterms:W3CDTF">2020-12-02T23:42:00Z</dcterms:created>
  <dcterms:modified xsi:type="dcterms:W3CDTF">2021-03-01T16:05:00Z</dcterms:modified>
</cp:coreProperties>
</file>